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0C97" w14:textId="09E18D08"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9A2464">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11428C" w:rsidRDefault="00DA798E" w:rsidP="0011428C">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6C5A82">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9A2464">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11428C" w:rsidRDefault="00DA798E" w:rsidP="0011428C">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11428C">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9A2464">
        <w:trPr>
          <w:trHeight w:val="415"/>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11428C" w:rsidRDefault="0053368E" w:rsidP="0011428C">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9A2464">
        <w:trPr>
          <w:trHeight w:val="425"/>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11428C">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9A2464">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11428C" w:rsidRDefault="0053368E" w:rsidP="0011428C">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6C5A82">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846"/>
        <w:gridCol w:w="1705"/>
        <w:gridCol w:w="259"/>
        <w:gridCol w:w="1584"/>
        <w:gridCol w:w="2410"/>
      </w:tblGrid>
      <w:tr w:rsidR="00DA798E" w:rsidRPr="00DA798E" w14:paraId="16C8925B" w14:textId="77777777" w:rsidTr="006C5A82">
        <w:tc>
          <w:tcPr>
            <w:tcW w:w="2973" w:type="dxa"/>
            <w:gridSpan w:val="4"/>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2"/>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6C5A82">
        <w:tc>
          <w:tcPr>
            <w:tcW w:w="2973" w:type="dxa"/>
            <w:gridSpan w:val="4"/>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9A2464" w:rsidRDefault="00DA798E" w:rsidP="009A2464">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2"/>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0F02FDAE" w14:textId="77777777" w:rsidTr="006C5A82">
        <w:tc>
          <w:tcPr>
            <w:tcW w:w="2973" w:type="dxa"/>
            <w:gridSpan w:val="4"/>
            <w:shd w:val="clear" w:color="auto" w:fill="auto"/>
          </w:tcPr>
          <w:p w14:paraId="6F72D953"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24082630"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p>
        </w:tc>
        <w:tc>
          <w:tcPr>
            <w:tcW w:w="3994" w:type="dxa"/>
            <w:gridSpan w:val="2"/>
            <w:shd w:val="clear" w:color="auto" w:fill="auto"/>
          </w:tcPr>
          <w:p w14:paraId="67ADBB9A"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7DCAE1B0" w14:textId="77777777" w:rsidTr="006C5A82">
        <w:trPr>
          <w:trHeight w:val="733"/>
        </w:trPr>
        <w:tc>
          <w:tcPr>
            <w:tcW w:w="8931" w:type="dxa"/>
            <w:gridSpan w:val="8"/>
            <w:shd w:val="clear" w:color="auto" w:fill="auto"/>
          </w:tcPr>
          <w:p w14:paraId="179265BD" w14:textId="177DF0B5" w:rsidR="00DD60C9" w:rsidRDefault="001A5D81" w:rsidP="00B63DD6">
            <w:pPr>
              <w:spacing w:after="0" w:line="240" w:lineRule="auto"/>
              <w:ind w:right="-112" w:firstLine="602"/>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B63DD6" w:rsidRPr="00062DC2">
              <w:rPr>
                <w:rFonts w:ascii="Times New Roman" w:hAnsi="Times New Roman" w:cs="Times New Roman"/>
                <w:sz w:val="24"/>
                <w:szCs w:val="24"/>
              </w:rPr>
              <w:t>20</w:t>
            </w:r>
            <w:r w:rsidR="00B21376">
              <w:rPr>
                <w:rFonts w:ascii="Times New Roman" w:hAnsi="Times New Roman" w:cs="Times New Roman"/>
                <w:sz w:val="24"/>
                <w:szCs w:val="24"/>
              </w:rPr>
              <w:t>23</w:t>
            </w:r>
            <w:r w:rsidR="00B63DD6" w:rsidRPr="00062DC2">
              <w:rPr>
                <w:rFonts w:ascii="Times New Roman" w:hAnsi="Times New Roman" w:cs="Times New Roman"/>
                <w:sz w:val="24"/>
                <w:szCs w:val="24"/>
              </w:rPr>
              <w:t>.</w:t>
            </w:r>
            <w:r w:rsidR="00B63DD6">
              <w:rPr>
                <w:rFonts w:ascii="Times New Roman" w:hAnsi="Times New Roman" w:cs="Times New Roman"/>
                <w:sz w:val="24"/>
                <w:szCs w:val="24"/>
              </w:rPr>
              <w:t xml:space="preserve"> gada </w:t>
            </w:r>
            <w:r w:rsidR="00B21376">
              <w:rPr>
                <w:rFonts w:ascii="Times New Roman" w:hAnsi="Times New Roman" w:cs="Times New Roman"/>
                <w:sz w:val="24"/>
                <w:szCs w:val="24"/>
              </w:rPr>
              <w:t xml:space="preserve">30. marta </w:t>
            </w:r>
            <w:r w:rsidR="00062DC2" w:rsidRPr="00062DC2">
              <w:rPr>
                <w:rFonts w:ascii="Times New Roman" w:hAnsi="Times New Roman" w:cs="Times New Roman"/>
                <w:sz w:val="24"/>
                <w:szCs w:val="24"/>
              </w:rPr>
              <w:t>saistošo noteikumu Nr.</w:t>
            </w:r>
            <w:r w:rsidR="00B21376">
              <w:rPr>
                <w:rFonts w:ascii="Times New Roman" w:hAnsi="Times New Roman" w:cs="Times New Roman"/>
                <w:sz w:val="24"/>
                <w:szCs w:val="24"/>
              </w:rPr>
              <w:t> 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2B0E56">
              <w:rPr>
                <w:rFonts w:ascii="Times New Roman" w:hAnsi="Times New Roman" w:cs="Times New Roman"/>
                <w:b/>
                <w:bCs/>
                <w:sz w:val="24"/>
                <w:szCs w:val="24"/>
              </w:rPr>
              <w:t>15</w:t>
            </w:r>
            <w:r w:rsidR="00062DC2" w:rsidRPr="00D83D95">
              <w:rPr>
                <w:rFonts w:ascii="Times New Roman" w:hAnsi="Times New Roman" w:cs="Times New Roman"/>
                <w:b/>
                <w:bCs/>
                <w:sz w:val="24"/>
                <w:szCs w:val="24"/>
              </w:rPr>
              <w:t>.</w:t>
            </w:r>
            <w:r w:rsidR="006C5A82">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36A88AB4" w14:textId="77777777" w:rsidR="002B0E56" w:rsidRPr="00D83D95" w:rsidRDefault="002B0E56" w:rsidP="006C5A82">
            <w:pPr>
              <w:spacing w:after="0" w:line="240" w:lineRule="auto"/>
              <w:ind w:right="-112"/>
              <w:jc w:val="both"/>
              <w:rPr>
                <w:rFonts w:ascii="Times New Roman" w:hAnsi="Times New Roman" w:cs="Times New Roman"/>
                <w:b/>
                <w:bCs/>
                <w:sz w:val="24"/>
                <w:szCs w:val="24"/>
              </w:rPr>
            </w:pPr>
          </w:p>
          <w:p w14:paraId="00A50F6E" w14:textId="200134A5" w:rsidR="00DD60C9" w:rsidRPr="002B0E56" w:rsidRDefault="00D83D95" w:rsidP="006C5A82">
            <w:pPr>
              <w:spacing w:after="0" w:line="240" w:lineRule="auto"/>
              <w:ind w:right="-112"/>
              <w:jc w:val="both"/>
              <w:rPr>
                <w:rFonts w:ascii="Times New Roman" w:hAnsi="Times New Roman" w:cs="Times New Roman"/>
                <w:i/>
                <w:iCs/>
                <w:sz w:val="24"/>
                <w:szCs w:val="24"/>
              </w:rPr>
            </w:pPr>
            <w:r w:rsidRPr="002B0E56">
              <w:rPr>
                <w:rFonts w:ascii="Times New Roman" w:hAnsi="Times New Roman" w:cs="Times New Roman"/>
                <w:sz w:val="24"/>
                <w:szCs w:val="24"/>
                <w:lang w:bidi="lo-LA"/>
              </w:rPr>
              <w:t>“</w:t>
            </w:r>
            <w:r w:rsidR="002B0E56" w:rsidRPr="009E75DF">
              <w:rPr>
                <w:rFonts w:ascii="Times New Roman" w:hAnsi="Times New Roman" w:cs="Times New Roman"/>
                <w:i/>
                <w:iCs/>
                <w:sz w:val="24"/>
                <w:szCs w:val="24"/>
              </w:rPr>
              <w:t xml:space="preserve">nodokļu maksātājam, kura </w:t>
            </w:r>
            <w:r w:rsidR="002B0E56" w:rsidRPr="009E75DF">
              <w:rPr>
                <w:rFonts w:ascii="Times New Roman" w:hAnsi="Times New Roman" w:cs="Times New Roman"/>
                <w:b/>
                <w:bCs/>
                <w:i/>
                <w:iCs/>
                <w:sz w:val="24"/>
                <w:szCs w:val="24"/>
              </w:rPr>
              <w:t>nekustamais īpašums ir apgrūtināts ar ceļa servitūtu izejai uz jūru,</w:t>
            </w:r>
            <w:r w:rsidR="002B0E56" w:rsidRPr="009E75DF">
              <w:rPr>
                <w:rFonts w:ascii="Times New Roman" w:hAnsi="Times New Roman" w:cs="Times New Roman"/>
                <w:i/>
                <w:iCs/>
                <w:sz w:val="24"/>
                <w:szCs w:val="24"/>
              </w:rPr>
              <w:t xml:space="preserve"> </w:t>
            </w:r>
            <w:r w:rsidR="002B0E56" w:rsidRPr="009E75DF">
              <w:rPr>
                <w:rFonts w:ascii="Times New Roman" w:hAnsi="Times New Roman" w:cs="Times New Roman"/>
                <w:i/>
                <w:iCs/>
                <w:sz w:val="24"/>
                <w:szCs w:val="24"/>
                <w:lang w:eastAsia="ar-SA" w:bidi="lo-LA"/>
              </w:rPr>
              <w:t>nekustamā īpašuma nodokļa summa par zemi samazināma par</w:t>
            </w:r>
            <w:r w:rsidR="002B0E56" w:rsidRPr="009E75DF">
              <w:rPr>
                <w:rFonts w:ascii="Times New Roman" w:hAnsi="Times New Roman" w:cs="Times New Roman"/>
                <w:i/>
                <w:iCs/>
                <w:sz w:val="24"/>
                <w:szCs w:val="24"/>
              </w:rPr>
              <w:t xml:space="preserve"> 70 %</w:t>
            </w:r>
            <w:r w:rsidR="00AD5075">
              <w:rPr>
                <w:rFonts w:ascii="Times New Roman" w:hAnsi="Times New Roman" w:cs="Times New Roman"/>
                <w:iCs/>
                <w:sz w:val="24"/>
                <w:szCs w:val="24"/>
              </w:rPr>
              <w:t>”</w:t>
            </w:r>
            <w:r w:rsidR="00062DC2" w:rsidRPr="002B0E56">
              <w:rPr>
                <w:rFonts w:ascii="Times New Roman" w:hAnsi="Times New Roman" w:cs="Times New Roman"/>
                <w:i/>
                <w:iCs/>
                <w:sz w:val="24"/>
                <w:szCs w:val="24"/>
              </w:rPr>
              <w:t xml:space="preserve"> </w:t>
            </w:r>
          </w:p>
          <w:p w14:paraId="00CAC3EC" w14:textId="238A0315" w:rsidR="0040644D" w:rsidRPr="00062DC2" w:rsidRDefault="00062DC2" w:rsidP="002B0E56">
            <w:pPr>
              <w:spacing w:before="120" w:after="0" w:line="240" w:lineRule="auto"/>
              <w:ind w:left="601" w:right="-113"/>
              <w:jc w:val="both"/>
              <w:rPr>
                <w:rFonts w:ascii="Times New Roman" w:hAnsi="Times New Roman" w:cs="Times New Roman"/>
                <w:sz w:val="24"/>
                <w:szCs w:val="24"/>
              </w:rPr>
            </w:pPr>
            <w:r>
              <w:rPr>
                <w:rFonts w:ascii="Times New Roman" w:hAnsi="Times New Roman" w:cs="Times New Roman"/>
                <w:sz w:val="24"/>
                <w:szCs w:val="24"/>
              </w:rPr>
              <w:t>nekustamajam īpašumam:</w:t>
            </w:r>
          </w:p>
        </w:tc>
      </w:tr>
      <w:tr w:rsidR="006949BD" w:rsidRPr="00DA798E" w14:paraId="1FDE3F0C" w14:textId="77777777" w:rsidTr="009A2464">
        <w:trPr>
          <w:trHeight w:val="449"/>
        </w:trPr>
        <w:tc>
          <w:tcPr>
            <w:tcW w:w="8931" w:type="dxa"/>
            <w:gridSpan w:val="8"/>
            <w:tcBorders>
              <w:bottom w:val="single" w:sz="4" w:space="0" w:color="auto"/>
            </w:tcBorders>
            <w:shd w:val="clear" w:color="auto" w:fill="auto"/>
            <w:vAlign w:val="bottom"/>
          </w:tcPr>
          <w:p w14:paraId="3BF0CC66" w14:textId="1ED68BBB" w:rsidR="006949BD" w:rsidRPr="009A2464" w:rsidRDefault="006949BD" w:rsidP="009A2464">
            <w:pPr>
              <w:tabs>
                <w:tab w:val="left" w:pos="1128"/>
              </w:tabs>
              <w:spacing w:after="0" w:line="240" w:lineRule="auto"/>
              <w:ind w:right="-113"/>
              <w:jc w:val="center"/>
              <w:rPr>
                <w:rFonts w:ascii="Times New Roman" w:eastAsia="Times New Roman" w:hAnsi="Times New Roman" w:cs="Times New Roman"/>
                <w:b/>
                <w:bCs/>
                <w:sz w:val="20"/>
                <w:szCs w:val="20"/>
                <w:lang w:eastAsia="lv-LV"/>
              </w:rPr>
            </w:pPr>
            <w:bookmarkStart w:id="0" w:name="_Hlk121150014"/>
            <w:bookmarkStart w:id="1" w:name="_Hlk115775954"/>
            <w:bookmarkStart w:id="2" w:name="_Hlk121148696"/>
          </w:p>
        </w:tc>
      </w:tr>
      <w:tr w:rsidR="006949BD" w:rsidRPr="00DA798E" w14:paraId="2FFEFE7B" w14:textId="77777777" w:rsidTr="006C5A82">
        <w:trPr>
          <w:trHeight w:val="294"/>
        </w:trPr>
        <w:tc>
          <w:tcPr>
            <w:tcW w:w="8931" w:type="dxa"/>
            <w:gridSpan w:val="8"/>
            <w:tcBorders>
              <w:top w:val="single" w:sz="4" w:space="0" w:color="auto"/>
            </w:tcBorders>
            <w:shd w:val="clear" w:color="auto" w:fill="auto"/>
          </w:tcPr>
          <w:p w14:paraId="322AD375" w14:textId="085E2C18"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E80F6C">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B21376">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w:t>
            </w:r>
          </w:p>
        </w:tc>
      </w:tr>
      <w:bookmarkEnd w:id="0"/>
      <w:bookmarkEnd w:id="1"/>
      <w:bookmarkEnd w:id="2"/>
      <w:tr w:rsidR="00062DC2" w:rsidRPr="00DA798E" w14:paraId="4C13F0BE" w14:textId="77777777" w:rsidTr="006C5A82">
        <w:trPr>
          <w:trHeight w:val="1026"/>
        </w:trPr>
        <w:tc>
          <w:tcPr>
            <w:tcW w:w="8931" w:type="dxa"/>
            <w:gridSpan w:val="8"/>
            <w:shd w:val="clear" w:color="auto" w:fill="auto"/>
          </w:tcPr>
          <w:p w14:paraId="7FC53876" w14:textId="4F09A055" w:rsidR="00062DC2" w:rsidRPr="00062DC2" w:rsidRDefault="0076592F"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EndPr/>
              <w:sdtContent>
                <w:r w:rsidR="00062DC2">
                  <w:rPr>
                    <w:rFonts w:ascii="MS Gothic" w:eastAsia="MS Gothic" w:hAnsi="MS Gothic" w:cs="Times New Roman" w:hint="eastAsia"/>
                    <w:sz w:val="24"/>
                    <w:szCs w:val="24"/>
                    <w:lang w:eastAsia="lv-LV"/>
                  </w:rPr>
                  <w:t>☐</w:t>
                </w:r>
              </w:sdtContent>
            </w:sdt>
            <w:r w:rsidR="0090641C">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w:t>
            </w:r>
            <w:bookmarkStart w:id="3" w:name="_GoBack"/>
            <w:bookmarkEnd w:id="3"/>
            <w:r w:rsidR="00062DC2" w:rsidRPr="00062DC2">
              <w:rPr>
                <w:rFonts w:ascii="Times New Roman" w:hAnsi="Times New Roman" w:cs="Times New Roman"/>
                <w:sz w:val="24"/>
                <w:szCs w:val="24"/>
              </w:rPr>
              <w:t>kai tiem nodokļu maksātājiem,  kuriem nav nekustamā īpašuma nodokļa parādi Tukuma novada pašvaldībā.</w:t>
            </w:r>
          </w:p>
        </w:tc>
      </w:tr>
      <w:tr w:rsidR="00DF505C" w:rsidRPr="00DA798E" w14:paraId="01B78A5E" w14:textId="77777777" w:rsidTr="006C5A82">
        <w:trPr>
          <w:trHeight w:val="289"/>
        </w:trPr>
        <w:tc>
          <w:tcPr>
            <w:tcW w:w="8931" w:type="dxa"/>
            <w:gridSpan w:val="8"/>
            <w:shd w:val="clear" w:color="auto" w:fill="auto"/>
          </w:tcPr>
          <w:p w14:paraId="2B1C8F70" w14:textId="3F58CF12" w:rsidR="00DF505C" w:rsidRPr="00583CF4" w:rsidRDefault="0076592F"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628559006"/>
                <w14:checkbox>
                  <w14:checked w14:val="0"/>
                  <w14:checkedState w14:val="2612" w14:font="MS Gothic"/>
                  <w14:uncheckedState w14:val="2610" w14:font="MS Gothic"/>
                </w14:checkbox>
              </w:sdtPr>
              <w:sdtEndPr/>
              <w:sdtContent>
                <w:r w:rsidR="00DF505C">
                  <w:rPr>
                    <w:rFonts w:ascii="MS Gothic" w:eastAsia="MS Gothic" w:hAnsi="MS Gothic" w:cs="Times New Roman" w:hint="eastAsia"/>
                    <w:b/>
                    <w:bCs/>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Pr>
                <w:rFonts w:ascii="Times New Roman" w:eastAsia="Times New Roman" w:hAnsi="Times New Roman" w:cs="Times New Roman"/>
                <w:b/>
                <w:bCs/>
                <w:sz w:val="24"/>
                <w:szCs w:val="24"/>
                <w:lang w:eastAsia="lv-LV"/>
              </w:rPr>
              <w:t>Esmu informēts (-a), ka labvēlīga lēmuma gadījumā atbilde netiks sniegta un tiks nosūtīts jauns maksāšanas paziņojums ar piemēroto atvieglojumu.</w:t>
            </w:r>
          </w:p>
        </w:tc>
      </w:tr>
      <w:tr w:rsidR="00DF505C" w:rsidRPr="00DA798E" w14:paraId="347FBE09" w14:textId="77777777" w:rsidTr="006C5A82">
        <w:trPr>
          <w:trHeight w:val="289"/>
        </w:trPr>
        <w:tc>
          <w:tcPr>
            <w:tcW w:w="8931" w:type="dxa"/>
            <w:gridSpan w:val="8"/>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6C5A82">
        <w:trPr>
          <w:trHeight w:val="312"/>
        </w:trPr>
        <w:tc>
          <w:tcPr>
            <w:tcW w:w="4678" w:type="dxa"/>
            <w:gridSpan w:val="5"/>
            <w:shd w:val="clear" w:color="auto" w:fill="auto"/>
          </w:tcPr>
          <w:p w14:paraId="548459EB" w14:textId="77777777" w:rsidR="00DF505C"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Maksāšanas paziņojumu vai atteikumu </w:t>
            </w:r>
          </w:p>
          <w:p w14:paraId="161A22D9" w14:textId="4D0CB87C" w:rsidR="00DF505C" w:rsidRPr="005203E8" w:rsidRDefault="00DF505C"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 xml:space="preserve">atvieglojuma piemērošanai </w:t>
            </w:r>
            <w:r w:rsidRPr="005203E8">
              <w:rPr>
                <w:rFonts w:ascii="Times New Roman" w:eastAsia="Times New Roman" w:hAnsi="Times New Roman" w:cs="Times New Roman"/>
                <w:sz w:val="24"/>
                <w:szCs w:val="24"/>
                <w:u w:val="single"/>
                <w:lang w:eastAsia="lv-LV"/>
              </w:rPr>
              <w:t>nosūtīt/izsniegt:</w:t>
            </w:r>
          </w:p>
        </w:tc>
        <w:tc>
          <w:tcPr>
            <w:tcW w:w="1843" w:type="dxa"/>
            <w:gridSpan w:val="2"/>
            <w:shd w:val="clear" w:color="auto" w:fill="auto"/>
          </w:tcPr>
          <w:p w14:paraId="03B79CCD" w14:textId="77777777" w:rsidR="00DF505C" w:rsidRPr="001027D1" w:rsidRDefault="0076592F"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2410" w:type="dxa"/>
            <w:shd w:val="clear" w:color="auto" w:fill="auto"/>
          </w:tcPr>
          <w:p w14:paraId="36072044" w14:textId="07DE5683" w:rsidR="00DF505C" w:rsidRPr="005203E8" w:rsidRDefault="0076592F"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6C5A82">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6"/>
            <w:shd w:val="clear" w:color="auto" w:fill="auto"/>
          </w:tcPr>
          <w:p w14:paraId="7E6651DA" w14:textId="6C6C0A91" w:rsidR="00DF505C" w:rsidRPr="005203E8" w:rsidRDefault="0076592F"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End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6C5A82">
        <w:trPr>
          <w:trHeight w:val="289"/>
        </w:trPr>
        <w:tc>
          <w:tcPr>
            <w:tcW w:w="8931" w:type="dxa"/>
            <w:gridSpan w:val="8"/>
            <w:shd w:val="clear" w:color="auto" w:fill="auto"/>
          </w:tcPr>
          <w:p w14:paraId="76077787" w14:textId="77777777" w:rsidR="00DF505C" w:rsidRPr="005203E8" w:rsidRDefault="00DF505C" w:rsidP="00DF505C">
            <w:pPr>
              <w:tabs>
                <w:tab w:val="left" w:pos="683"/>
              </w:tabs>
              <w:spacing w:after="0" w:line="240" w:lineRule="auto"/>
              <w:ind w:left="-113" w:right="-113"/>
              <w:jc w:val="both"/>
              <w:rPr>
                <w:rFonts w:ascii="Times New Roman" w:eastAsia="Times New Roman" w:hAnsi="Times New Roman" w:cs="Times New Roman"/>
                <w:sz w:val="18"/>
                <w:szCs w:val="18"/>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9A2464">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76592F"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End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5"/>
            <w:tcBorders>
              <w:bottom w:val="single" w:sz="4" w:space="0" w:color="auto"/>
            </w:tcBorders>
            <w:shd w:val="clear" w:color="auto" w:fill="auto"/>
            <w:vAlign w:val="bottom"/>
          </w:tcPr>
          <w:p w14:paraId="165FE529" w14:textId="77777777" w:rsidR="00DF505C" w:rsidRPr="009A2464" w:rsidRDefault="00DF505C" w:rsidP="009A2464">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DD60C9" w:rsidRPr="00DA798E" w14:paraId="2332860A" w14:textId="77777777" w:rsidTr="006C5A82">
        <w:trPr>
          <w:trHeight w:val="289"/>
        </w:trPr>
        <w:tc>
          <w:tcPr>
            <w:tcW w:w="8931" w:type="dxa"/>
            <w:gridSpan w:val="8"/>
            <w:shd w:val="clear" w:color="auto" w:fill="auto"/>
          </w:tcPr>
          <w:p w14:paraId="1D06A69D" w14:textId="679EA7A7" w:rsidR="00DD60C9" w:rsidRDefault="00DD60C9" w:rsidP="00DF505C">
            <w:pPr>
              <w:tabs>
                <w:tab w:val="left" w:pos="2148"/>
              </w:tabs>
              <w:spacing w:after="0" w:line="240" w:lineRule="auto"/>
              <w:ind w:left="-113" w:right="-113"/>
              <w:jc w:val="both"/>
              <w:rPr>
                <w:rFonts w:ascii="Times New Roman" w:eastAsia="Times New Roman" w:hAnsi="Times New Roman" w:cs="Times New Roman"/>
                <w:sz w:val="20"/>
                <w:szCs w:val="20"/>
                <w:lang w:eastAsia="lv-LV"/>
              </w:rPr>
            </w:pPr>
            <w:r w:rsidRPr="005203E8">
              <w:rPr>
                <w:rFonts w:ascii="Times New Roman" w:eastAsia="Times New Roman" w:hAnsi="Times New Roman" w:cs="Times New Roman"/>
                <w:sz w:val="18"/>
                <w:szCs w:val="18"/>
                <w:lang w:eastAsia="lv-LV"/>
              </w:rPr>
              <w:t>Esmu informēts</w:t>
            </w:r>
            <w:r>
              <w:rPr>
                <w:rFonts w:ascii="Times New Roman" w:eastAsia="Times New Roman" w:hAnsi="Times New Roman" w:cs="Times New Roman"/>
                <w:sz w:val="18"/>
                <w:szCs w:val="18"/>
                <w:lang w:eastAsia="lv-LV"/>
              </w:rPr>
              <w:t xml:space="preserve"> (-</w:t>
            </w:r>
            <w:r w:rsidRPr="005203E8">
              <w:rPr>
                <w:rFonts w:ascii="Times New Roman" w:eastAsia="Times New Roman" w:hAnsi="Times New Roman" w:cs="Times New Roman"/>
                <w:sz w:val="18"/>
                <w:szCs w:val="18"/>
                <w:lang w:eastAsia="lv-LV"/>
              </w:rPr>
              <w:t>a</w:t>
            </w:r>
            <w:r>
              <w:rPr>
                <w:rFonts w:ascii="Times New Roman" w:eastAsia="Times New Roman" w:hAnsi="Times New Roman" w:cs="Times New Roman"/>
                <w:sz w:val="18"/>
                <w:szCs w:val="18"/>
                <w:lang w:eastAsia="lv-LV"/>
              </w:rPr>
              <w:t>)</w:t>
            </w:r>
            <w:r w:rsidRPr="005203E8">
              <w:rPr>
                <w:rFonts w:ascii="Times New Roman" w:eastAsia="Times New Roman" w:hAnsi="Times New Roman" w:cs="Times New Roman"/>
                <w:sz w:val="18"/>
                <w:szCs w:val="18"/>
                <w:lang w:eastAsia="lv-LV"/>
              </w:rPr>
              <w:t>,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6C5A82">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tcPr>
          <w:p w14:paraId="7A46E5AC" w14:textId="77777777" w:rsidR="00DD60C9" w:rsidRPr="005203E8" w:rsidRDefault="0076592F"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End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9A2464" w:rsidRPr="00DA798E" w14:paraId="52711F98" w14:textId="77777777" w:rsidTr="00D37798">
        <w:trPr>
          <w:trHeight w:val="289"/>
        </w:trPr>
        <w:tc>
          <w:tcPr>
            <w:tcW w:w="605" w:type="dxa"/>
            <w:gridSpan w:val="2"/>
            <w:shd w:val="clear" w:color="auto" w:fill="auto"/>
          </w:tcPr>
          <w:p w14:paraId="2F616230" w14:textId="77777777" w:rsidR="009A2464" w:rsidRDefault="009A2464"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6"/>
            <w:shd w:val="clear" w:color="auto" w:fill="auto"/>
            <w:vAlign w:val="bottom"/>
          </w:tcPr>
          <w:p w14:paraId="1ED7A8BD" w14:textId="73670ADC" w:rsidR="009A2464" w:rsidRDefault="0076592F"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EndPr/>
              <w:sdtContent>
                <w:r w:rsidR="009A2464" w:rsidRPr="005203E8">
                  <w:rPr>
                    <w:rFonts w:ascii="MS Gothic" w:eastAsia="MS Gothic" w:hAnsi="MS Gothic" w:cs="Times New Roman" w:hint="eastAsia"/>
                    <w:sz w:val="24"/>
                    <w:szCs w:val="24"/>
                    <w:lang w:eastAsia="lv-LV"/>
                  </w:rPr>
                  <w:t>☐</w:t>
                </w:r>
              </w:sdtContent>
            </w:sdt>
            <w:r w:rsidR="009A2464">
              <w:rPr>
                <w:rStyle w:val="FootnoteReference"/>
                <w:rFonts w:ascii="Times New Roman" w:eastAsia="Times New Roman" w:hAnsi="Times New Roman" w:cs="Times New Roman"/>
                <w:sz w:val="24"/>
                <w:szCs w:val="24"/>
                <w:lang w:eastAsia="lv-LV"/>
              </w:rPr>
              <w:footnoteReference w:id="1"/>
            </w:r>
          </w:p>
        </w:tc>
      </w:tr>
      <w:tr w:rsidR="00DF505C" w:rsidRPr="00DA798E" w14:paraId="57E11D2D" w14:textId="77777777" w:rsidTr="006C5A82">
        <w:tc>
          <w:tcPr>
            <w:tcW w:w="8931" w:type="dxa"/>
            <w:gridSpan w:val="8"/>
            <w:shd w:val="clear" w:color="auto" w:fill="auto"/>
          </w:tcPr>
          <w:p w14:paraId="42FB0B07" w14:textId="6A2011EE" w:rsidR="00DF505C" w:rsidRPr="00272B60" w:rsidRDefault="00DF505C" w:rsidP="004A597C">
            <w:pPr>
              <w:spacing w:after="0" w:line="240" w:lineRule="auto"/>
              <w:ind w:right="-113"/>
              <w:jc w:val="both"/>
              <w:rPr>
                <w:rFonts w:ascii="Times New Roman" w:eastAsia="Times New Roman" w:hAnsi="Times New Roman" w:cs="Times New Roman"/>
                <w:lang w:eastAsia="lv-LV"/>
              </w:rPr>
            </w:pPr>
          </w:p>
          <w:p w14:paraId="6B5CB56B" w14:textId="6B91E8A3" w:rsidR="00DD60C9" w:rsidRDefault="00DD60C9" w:rsidP="004A597C">
            <w:pPr>
              <w:spacing w:after="0" w:line="240" w:lineRule="auto"/>
              <w:ind w:right="-113"/>
              <w:jc w:val="both"/>
              <w:rPr>
                <w:rFonts w:ascii="Times New Roman" w:eastAsia="Times New Roman" w:hAnsi="Times New Roman" w:cs="Times New Roman"/>
                <w:lang w:eastAsia="lv-LV"/>
              </w:rPr>
            </w:pPr>
          </w:p>
          <w:p w14:paraId="579694D2" w14:textId="46D833CD" w:rsidR="002B0E56" w:rsidRDefault="002B0E56" w:rsidP="004A597C">
            <w:pPr>
              <w:spacing w:after="0" w:line="240" w:lineRule="auto"/>
              <w:ind w:right="-113"/>
              <w:jc w:val="both"/>
              <w:rPr>
                <w:rFonts w:ascii="Times New Roman" w:eastAsia="Times New Roman" w:hAnsi="Times New Roman" w:cs="Times New Roman"/>
                <w:lang w:eastAsia="lv-LV"/>
              </w:rPr>
            </w:pPr>
          </w:p>
          <w:p w14:paraId="6F480E72" w14:textId="3A5F167D" w:rsidR="002B0E56" w:rsidRDefault="002B0E56" w:rsidP="004A597C">
            <w:pPr>
              <w:spacing w:after="0" w:line="240" w:lineRule="auto"/>
              <w:ind w:right="-113"/>
              <w:jc w:val="both"/>
              <w:rPr>
                <w:rFonts w:ascii="Times New Roman" w:eastAsia="Times New Roman" w:hAnsi="Times New Roman" w:cs="Times New Roman"/>
                <w:lang w:eastAsia="lv-LV"/>
              </w:rPr>
            </w:pPr>
          </w:p>
          <w:p w14:paraId="6CEE829D" w14:textId="77777777" w:rsidR="002B0E56" w:rsidRPr="00272B60" w:rsidRDefault="002B0E56" w:rsidP="004A597C">
            <w:pPr>
              <w:spacing w:after="0" w:line="240" w:lineRule="auto"/>
              <w:ind w:right="-113"/>
              <w:jc w:val="both"/>
              <w:rPr>
                <w:rFonts w:ascii="Times New Roman" w:eastAsia="Times New Roman" w:hAnsi="Times New Roman" w:cs="Times New Roman"/>
                <w:lang w:eastAsia="lv-LV"/>
              </w:rPr>
            </w:pPr>
          </w:p>
          <w:p w14:paraId="479F1E7F" w14:textId="3612E197"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13BE06B2" w14:textId="77777777" w:rsidR="006C5A82" w:rsidRDefault="006C5A82" w:rsidP="00DF505C">
            <w:pPr>
              <w:spacing w:after="0" w:line="240" w:lineRule="auto"/>
              <w:ind w:left="-113" w:right="-113"/>
              <w:jc w:val="both"/>
              <w:rPr>
                <w:rFonts w:ascii="Times New Roman" w:eastAsia="Times New Roman" w:hAnsi="Times New Roman" w:cs="Times New Roman"/>
                <w:lang w:eastAsia="lv-LV"/>
              </w:rPr>
            </w:pPr>
          </w:p>
          <w:p w14:paraId="53254551" w14:textId="41812D92"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DF505C" w:rsidRPr="00DA798E" w14:paraId="5D55BAA4" w14:textId="77777777" w:rsidTr="009A2464">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EndPr/>
            <w:sdtContent>
              <w:p w14:paraId="72291EA3" w14:textId="3F38B97E" w:rsidR="00DF505C" w:rsidRPr="00C42D32" w:rsidRDefault="00DF505C"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180" w:type="dxa"/>
            <w:gridSpan w:val="4"/>
            <w:shd w:val="clear" w:color="auto" w:fill="auto"/>
          </w:tcPr>
          <w:p w14:paraId="542897D2" w14:textId="7C13872B"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 xml:space="preserve"> pilnvara (pilnvaras kopija)</w:t>
            </w:r>
            <w:r w:rsidR="003831BE" w:rsidRPr="00272B60">
              <w:rPr>
                <w:rFonts w:ascii="Times New Roman" w:eastAsia="Times New Roman" w:hAnsi="Times New Roman" w:cs="Times New Roman"/>
                <w:lang w:eastAsia="lv-LV"/>
              </w:rPr>
              <w:t>;</w:t>
            </w:r>
          </w:p>
        </w:tc>
        <w:tc>
          <w:tcPr>
            <w:tcW w:w="4253" w:type="dxa"/>
            <w:gridSpan w:val="3"/>
            <w:shd w:val="clear" w:color="auto" w:fill="auto"/>
            <w:vAlign w:val="bottom"/>
          </w:tcPr>
          <w:p w14:paraId="6315FB47" w14:textId="155760C8" w:rsidR="00DF505C" w:rsidRPr="009A2464" w:rsidRDefault="00DF505C" w:rsidP="009A2464">
            <w:pPr>
              <w:spacing w:after="0" w:line="240" w:lineRule="auto"/>
              <w:ind w:left="-113" w:right="-113"/>
              <w:rPr>
                <w:rFonts w:ascii="Times New Roman" w:eastAsia="Times New Roman" w:hAnsi="Times New Roman" w:cs="Times New Roman"/>
                <w:b/>
                <w:bCs/>
                <w:sz w:val="20"/>
                <w:szCs w:val="20"/>
                <w:lang w:eastAsia="lv-LV"/>
              </w:rPr>
            </w:pPr>
          </w:p>
        </w:tc>
      </w:tr>
      <w:tr w:rsidR="00DF505C" w:rsidRPr="00DA798E" w14:paraId="58C2E280" w14:textId="77777777" w:rsidTr="009A2464">
        <w:tc>
          <w:tcPr>
            <w:tcW w:w="498" w:type="dxa"/>
            <w:shd w:val="clear" w:color="auto" w:fill="auto"/>
          </w:tcPr>
          <w:p w14:paraId="0B429E7D" w14:textId="67717C41" w:rsidR="00DF505C" w:rsidRPr="00DA798E" w:rsidRDefault="00DF505C"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8"/>
                    <w:szCs w:val="28"/>
                    <w:lang w:eastAsia="lv-LV"/>
                  </w:rPr>
                  <w:t>☐</w:t>
                </w:r>
              </w:sdtContent>
            </w:sdt>
          </w:p>
        </w:tc>
        <w:tc>
          <w:tcPr>
            <w:tcW w:w="4180" w:type="dxa"/>
            <w:gridSpan w:val="4"/>
            <w:shd w:val="clear" w:color="auto" w:fill="auto"/>
          </w:tcPr>
          <w:p w14:paraId="15C6E0F4" w14:textId="00C68A81" w:rsidR="00DF505C" w:rsidRPr="00272B60" w:rsidRDefault="00DF505C" w:rsidP="00DF505C">
            <w:pPr>
              <w:spacing w:after="0" w:line="240" w:lineRule="auto"/>
              <w:rPr>
                <w:rFonts w:ascii="Times New Roman" w:eastAsia="Times New Roman" w:hAnsi="Times New Roman" w:cs="Times New Roman"/>
                <w:bCs/>
                <w:lang w:eastAsia="lv-LV"/>
              </w:rPr>
            </w:pPr>
            <w:r w:rsidRPr="00272B60">
              <w:rPr>
                <w:rFonts w:ascii="Times New Roman" w:eastAsia="Times New Roman" w:hAnsi="Times New Roman" w:cs="Times New Roman"/>
                <w:bCs/>
                <w:lang w:eastAsia="lv-LV"/>
              </w:rPr>
              <w:t>citi dokumenti (vai to kopijas):</w:t>
            </w:r>
          </w:p>
        </w:tc>
        <w:tc>
          <w:tcPr>
            <w:tcW w:w="4253" w:type="dxa"/>
            <w:gridSpan w:val="3"/>
            <w:tcBorders>
              <w:bottom w:val="single" w:sz="4" w:space="0" w:color="auto"/>
            </w:tcBorders>
            <w:shd w:val="clear" w:color="auto" w:fill="auto"/>
            <w:vAlign w:val="bottom"/>
          </w:tcPr>
          <w:p w14:paraId="09B0A552" w14:textId="2A16AAD7" w:rsidR="00DF505C" w:rsidRPr="009A2464" w:rsidRDefault="00DF505C" w:rsidP="009A2464">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31233654" w14:textId="77777777" w:rsidR="00077CE5" w:rsidRDefault="00077CE5" w:rsidP="00C63935">
      <w:pPr>
        <w:ind w:left="-142"/>
        <w:jc w:val="both"/>
        <w:rPr>
          <w:rFonts w:ascii="Times New Roman" w:hAnsi="Times New Roman"/>
          <w:i/>
          <w:iCs/>
          <w:sz w:val="18"/>
          <w:szCs w:val="18"/>
        </w:rPr>
      </w:pPr>
    </w:p>
    <w:p w14:paraId="182AE2D8" w14:textId="77777777" w:rsidR="00077CE5" w:rsidRPr="00A150AF" w:rsidRDefault="00077CE5" w:rsidP="00C63935">
      <w:pPr>
        <w:ind w:left="-142"/>
        <w:jc w:val="both"/>
        <w:rPr>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077CE5" w14:paraId="03DA09D5" w14:textId="77777777" w:rsidTr="00CD3F83">
        <w:tc>
          <w:tcPr>
            <w:tcW w:w="877" w:type="dxa"/>
            <w:tcBorders>
              <w:bottom w:val="single" w:sz="4" w:space="0" w:color="auto"/>
            </w:tcBorders>
          </w:tcPr>
          <w:p w14:paraId="411C1BEC" w14:textId="77777777" w:rsidR="00077CE5" w:rsidRPr="00940F50" w:rsidRDefault="00077CE5" w:rsidP="00CD3F83">
            <w:pPr>
              <w:jc w:val="both"/>
              <w:rPr>
                <w:rFonts w:ascii="Times New Roman" w:hAnsi="Times New Roman"/>
                <w:sz w:val="24"/>
                <w:szCs w:val="24"/>
              </w:rPr>
            </w:pPr>
          </w:p>
        </w:tc>
        <w:tc>
          <w:tcPr>
            <w:tcW w:w="877" w:type="dxa"/>
          </w:tcPr>
          <w:p w14:paraId="6E6804D9" w14:textId="77777777" w:rsidR="00077CE5" w:rsidRPr="00940F50" w:rsidRDefault="00077CE5" w:rsidP="00CD3F83">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278EEA0D" w14:textId="77777777" w:rsidR="00077CE5" w:rsidRPr="00940F50" w:rsidRDefault="00077CE5" w:rsidP="00CD3F83">
            <w:pPr>
              <w:jc w:val="both"/>
              <w:rPr>
                <w:rFonts w:ascii="Times New Roman" w:hAnsi="Times New Roman"/>
                <w:sz w:val="24"/>
                <w:szCs w:val="24"/>
              </w:rPr>
            </w:pPr>
          </w:p>
        </w:tc>
        <w:tc>
          <w:tcPr>
            <w:tcW w:w="288" w:type="dxa"/>
          </w:tcPr>
          <w:p w14:paraId="30B5B9E2" w14:textId="77777777" w:rsidR="00077CE5" w:rsidRDefault="00077CE5" w:rsidP="00CD3F83">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46A8DFAE" w14:textId="77777777" w:rsidR="00077CE5" w:rsidRPr="00940F50" w:rsidRDefault="00077CE5" w:rsidP="00CD3F83">
            <w:pPr>
              <w:jc w:val="both"/>
              <w:rPr>
                <w:rFonts w:ascii="Times New Roman" w:hAnsi="Times New Roman"/>
                <w:sz w:val="24"/>
                <w:szCs w:val="24"/>
              </w:rPr>
            </w:pPr>
          </w:p>
        </w:tc>
        <w:tc>
          <w:tcPr>
            <w:tcW w:w="426" w:type="dxa"/>
          </w:tcPr>
          <w:p w14:paraId="5799E21D" w14:textId="77777777" w:rsidR="00077CE5" w:rsidRDefault="00077CE5" w:rsidP="00CD3F83">
            <w:pPr>
              <w:jc w:val="both"/>
              <w:rPr>
                <w:rFonts w:ascii="Times New Roman" w:hAnsi="Times New Roman"/>
                <w:sz w:val="18"/>
                <w:szCs w:val="18"/>
              </w:rPr>
            </w:pPr>
          </w:p>
        </w:tc>
        <w:tc>
          <w:tcPr>
            <w:tcW w:w="2172" w:type="dxa"/>
            <w:tcBorders>
              <w:bottom w:val="single" w:sz="4" w:space="0" w:color="auto"/>
            </w:tcBorders>
          </w:tcPr>
          <w:p w14:paraId="45844C73" w14:textId="77777777" w:rsidR="00077CE5" w:rsidRDefault="00077CE5" w:rsidP="00CD3F83">
            <w:pPr>
              <w:jc w:val="both"/>
              <w:rPr>
                <w:rFonts w:ascii="Times New Roman" w:hAnsi="Times New Roman"/>
                <w:sz w:val="18"/>
                <w:szCs w:val="18"/>
              </w:rPr>
            </w:pPr>
          </w:p>
        </w:tc>
        <w:tc>
          <w:tcPr>
            <w:tcW w:w="237" w:type="dxa"/>
          </w:tcPr>
          <w:p w14:paraId="7F75B06A" w14:textId="77777777" w:rsidR="00077CE5" w:rsidRDefault="00077CE5" w:rsidP="00CD3F83">
            <w:pPr>
              <w:jc w:val="both"/>
              <w:rPr>
                <w:rFonts w:ascii="Times New Roman" w:hAnsi="Times New Roman"/>
                <w:sz w:val="18"/>
                <w:szCs w:val="18"/>
              </w:rPr>
            </w:pPr>
          </w:p>
        </w:tc>
        <w:tc>
          <w:tcPr>
            <w:tcW w:w="2552" w:type="dxa"/>
            <w:tcBorders>
              <w:bottom w:val="single" w:sz="4" w:space="0" w:color="auto"/>
            </w:tcBorders>
          </w:tcPr>
          <w:p w14:paraId="60FDCE23" w14:textId="77777777" w:rsidR="00077CE5" w:rsidRPr="00940F50" w:rsidRDefault="00077CE5" w:rsidP="00CD3F83">
            <w:pPr>
              <w:jc w:val="center"/>
              <w:rPr>
                <w:rFonts w:ascii="Times New Roman" w:hAnsi="Times New Roman"/>
                <w:sz w:val="24"/>
                <w:szCs w:val="24"/>
              </w:rPr>
            </w:pPr>
          </w:p>
        </w:tc>
      </w:tr>
      <w:tr w:rsidR="00077CE5" w14:paraId="31C97B51" w14:textId="77777777" w:rsidTr="00CD3F83">
        <w:tc>
          <w:tcPr>
            <w:tcW w:w="877" w:type="dxa"/>
            <w:tcBorders>
              <w:top w:val="single" w:sz="4" w:space="0" w:color="auto"/>
            </w:tcBorders>
          </w:tcPr>
          <w:p w14:paraId="5EB7E02E" w14:textId="77777777" w:rsidR="00077CE5" w:rsidRDefault="00077CE5" w:rsidP="00CD3F83">
            <w:pPr>
              <w:jc w:val="both"/>
              <w:rPr>
                <w:rFonts w:ascii="Times New Roman" w:hAnsi="Times New Roman"/>
                <w:sz w:val="18"/>
                <w:szCs w:val="18"/>
              </w:rPr>
            </w:pPr>
          </w:p>
        </w:tc>
        <w:tc>
          <w:tcPr>
            <w:tcW w:w="877" w:type="dxa"/>
          </w:tcPr>
          <w:p w14:paraId="4F204091" w14:textId="77777777" w:rsidR="00077CE5" w:rsidRDefault="00077CE5" w:rsidP="00CD3F83">
            <w:pPr>
              <w:jc w:val="both"/>
              <w:rPr>
                <w:rFonts w:ascii="Times New Roman" w:hAnsi="Times New Roman"/>
                <w:sz w:val="18"/>
                <w:szCs w:val="18"/>
              </w:rPr>
            </w:pPr>
          </w:p>
        </w:tc>
        <w:tc>
          <w:tcPr>
            <w:tcW w:w="510" w:type="dxa"/>
            <w:tcBorders>
              <w:top w:val="single" w:sz="4" w:space="0" w:color="auto"/>
            </w:tcBorders>
          </w:tcPr>
          <w:p w14:paraId="2359DE2F" w14:textId="77777777" w:rsidR="00077CE5" w:rsidRDefault="00077CE5" w:rsidP="00CD3F83">
            <w:pPr>
              <w:jc w:val="both"/>
              <w:rPr>
                <w:rFonts w:ascii="Times New Roman" w:hAnsi="Times New Roman"/>
                <w:sz w:val="18"/>
                <w:szCs w:val="18"/>
              </w:rPr>
            </w:pPr>
          </w:p>
        </w:tc>
        <w:tc>
          <w:tcPr>
            <w:tcW w:w="288" w:type="dxa"/>
          </w:tcPr>
          <w:p w14:paraId="49AD6CF1" w14:textId="77777777" w:rsidR="00077CE5" w:rsidRDefault="00077CE5" w:rsidP="00CD3F83">
            <w:pPr>
              <w:jc w:val="both"/>
              <w:rPr>
                <w:rFonts w:ascii="Times New Roman" w:hAnsi="Times New Roman"/>
                <w:sz w:val="18"/>
                <w:szCs w:val="18"/>
              </w:rPr>
            </w:pPr>
          </w:p>
        </w:tc>
        <w:tc>
          <w:tcPr>
            <w:tcW w:w="992" w:type="dxa"/>
            <w:tcBorders>
              <w:top w:val="single" w:sz="4" w:space="0" w:color="auto"/>
            </w:tcBorders>
          </w:tcPr>
          <w:p w14:paraId="1D39386A" w14:textId="77777777" w:rsidR="00077CE5" w:rsidRDefault="00077CE5" w:rsidP="00CD3F83">
            <w:pPr>
              <w:jc w:val="both"/>
              <w:rPr>
                <w:rFonts w:ascii="Times New Roman" w:hAnsi="Times New Roman"/>
                <w:sz w:val="18"/>
                <w:szCs w:val="18"/>
              </w:rPr>
            </w:pPr>
          </w:p>
        </w:tc>
        <w:tc>
          <w:tcPr>
            <w:tcW w:w="426" w:type="dxa"/>
          </w:tcPr>
          <w:p w14:paraId="3735EC56" w14:textId="77777777" w:rsidR="00077CE5" w:rsidRDefault="00077CE5" w:rsidP="00CD3F83">
            <w:pPr>
              <w:jc w:val="both"/>
              <w:rPr>
                <w:rFonts w:ascii="Times New Roman" w:hAnsi="Times New Roman"/>
                <w:sz w:val="18"/>
                <w:szCs w:val="18"/>
              </w:rPr>
            </w:pPr>
          </w:p>
        </w:tc>
        <w:tc>
          <w:tcPr>
            <w:tcW w:w="2172" w:type="dxa"/>
            <w:tcBorders>
              <w:top w:val="single" w:sz="4" w:space="0" w:color="auto"/>
            </w:tcBorders>
          </w:tcPr>
          <w:p w14:paraId="2AB87111" w14:textId="77777777" w:rsidR="00077CE5" w:rsidRDefault="00077CE5" w:rsidP="00CD3F83">
            <w:pPr>
              <w:jc w:val="center"/>
              <w:rPr>
                <w:rFonts w:ascii="Times New Roman" w:hAnsi="Times New Roman"/>
                <w:sz w:val="18"/>
                <w:szCs w:val="18"/>
              </w:rPr>
            </w:pPr>
            <w:r>
              <w:rPr>
                <w:rFonts w:ascii="Times New Roman" w:hAnsi="Times New Roman"/>
                <w:sz w:val="18"/>
                <w:szCs w:val="18"/>
              </w:rPr>
              <w:t>(paraksts)</w:t>
            </w:r>
          </w:p>
        </w:tc>
        <w:tc>
          <w:tcPr>
            <w:tcW w:w="237" w:type="dxa"/>
          </w:tcPr>
          <w:p w14:paraId="00D65A25" w14:textId="77777777" w:rsidR="00077CE5" w:rsidRDefault="00077CE5" w:rsidP="00CD3F83">
            <w:pPr>
              <w:jc w:val="both"/>
              <w:rPr>
                <w:rFonts w:ascii="Times New Roman" w:hAnsi="Times New Roman"/>
                <w:sz w:val="18"/>
                <w:szCs w:val="18"/>
              </w:rPr>
            </w:pPr>
          </w:p>
        </w:tc>
        <w:tc>
          <w:tcPr>
            <w:tcW w:w="2552" w:type="dxa"/>
            <w:tcBorders>
              <w:top w:val="single" w:sz="4" w:space="0" w:color="auto"/>
            </w:tcBorders>
          </w:tcPr>
          <w:p w14:paraId="3A4CDD10" w14:textId="77777777" w:rsidR="00077CE5" w:rsidRDefault="00077CE5" w:rsidP="00CD3F83">
            <w:pPr>
              <w:jc w:val="center"/>
              <w:rPr>
                <w:rFonts w:ascii="Times New Roman" w:hAnsi="Times New Roman"/>
                <w:sz w:val="18"/>
                <w:szCs w:val="18"/>
              </w:rPr>
            </w:pPr>
            <w:r>
              <w:rPr>
                <w:rFonts w:ascii="Times New Roman" w:hAnsi="Times New Roman"/>
                <w:sz w:val="18"/>
                <w:szCs w:val="18"/>
              </w:rPr>
              <w:t>(paraksta atšifrējums)</w:t>
            </w:r>
          </w:p>
        </w:tc>
      </w:tr>
    </w:tbl>
    <w:p w14:paraId="04FD780A" w14:textId="77777777" w:rsidR="00863413" w:rsidRDefault="00863413" w:rsidP="00C63935">
      <w:pPr>
        <w:ind w:left="-142"/>
        <w:jc w:val="both"/>
        <w:rPr>
          <w:rFonts w:ascii="Times New Roman" w:hAnsi="Times New Roman"/>
          <w:sz w:val="18"/>
          <w:szCs w:val="18"/>
        </w:rPr>
      </w:pPr>
    </w:p>
    <w:p w14:paraId="5F43E1D9" w14:textId="77777777" w:rsidR="00077CE5" w:rsidRDefault="00077CE5" w:rsidP="00C63935">
      <w:pPr>
        <w:ind w:left="-142"/>
        <w:jc w:val="both"/>
        <w:rPr>
          <w:rFonts w:ascii="Times New Roman" w:hAnsi="Times New Roman"/>
          <w:sz w:val="18"/>
          <w:szCs w:val="18"/>
        </w:rPr>
      </w:pPr>
    </w:p>
    <w:p w14:paraId="03F20E21" w14:textId="77777777" w:rsidR="00077CE5" w:rsidRDefault="00077CE5" w:rsidP="00C63935">
      <w:pPr>
        <w:ind w:left="-142"/>
        <w:jc w:val="both"/>
        <w:rPr>
          <w:rFonts w:ascii="Times New Roman" w:hAnsi="Times New Roman"/>
          <w:sz w:val="18"/>
          <w:szCs w:val="18"/>
        </w:rPr>
      </w:pPr>
    </w:p>
    <w:p w14:paraId="4C324F61" w14:textId="77777777" w:rsidR="00077CE5" w:rsidRPr="00C63935" w:rsidRDefault="00077CE5"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6C5A82">
      <w:footnotePr>
        <w:numFmt w:val="chicago"/>
      </w:footnotePr>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12A9D" w14:textId="77777777" w:rsidR="0076592F" w:rsidRDefault="0076592F">
      <w:pPr>
        <w:spacing w:after="0" w:line="240" w:lineRule="auto"/>
      </w:pPr>
      <w:r>
        <w:separator/>
      </w:r>
    </w:p>
  </w:endnote>
  <w:endnote w:type="continuationSeparator" w:id="0">
    <w:p w14:paraId="13A7BFA3" w14:textId="77777777" w:rsidR="0076592F" w:rsidRDefault="0076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925FE" w14:textId="77777777" w:rsidR="0076592F" w:rsidRDefault="0076592F">
      <w:pPr>
        <w:spacing w:after="0" w:line="240" w:lineRule="auto"/>
      </w:pPr>
      <w:r>
        <w:separator/>
      </w:r>
    </w:p>
  </w:footnote>
  <w:footnote w:type="continuationSeparator" w:id="0">
    <w:p w14:paraId="4F8263AF" w14:textId="77777777" w:rsidR="0076592F" w:rsidRDefault="0076592F">
      <w:pPr>
        <w:spacing w:after="0" w:line="240" w:lineRule="auto"/>
      </w:pPr>
      <w:r>
        <w:continuationSeparator/>
      </w:r>
    </w:p>
  </w:footnote>
  <w:footnote w:id="1">
    <w:p w14:paraId="412AC230" w14:textId="77A9A08D" w:rsidR="009A2464" w:rsidRPr="006C5A82" w:rsidRDefault="009A2464" w:rsidP="006C5A82">
      <w:pPr>
        <w:pStyle w:val="Footer"/>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Pa pastu – gadījumos, kad nav iespējams cits piegādes veids.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cumentProtection w:edit="readOnly" w:formatting="1" w:enforcement="0"/>
  <w:defaultTabStop w:val="720"/>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E"/>
    <w:rsid w:val="000056CA"/>
    <w:rsid w:val="00050074"/>
    <w:rsid w:val="00062DC2"/>
    <w:rsid w:val="00077CE5"/>
    <w:rsid w:val="000B1930"/>
    <w:rsid w:val="000B1DAF"/>
    <w:rsid w:val="001027D1"/>
    <w:rsid w:val="0011428C"/>
    <w:rsid w:val="00114F8A"/>
    <w:rsid w:val="00143BA8"/>
    <w:rsid w:val="0018074C"/>
    <w:rsid w:val="001A5D81"/>
    <w:rsid w:val="001B4F8A"/>
    <w:rsid w:val="001C0AD7"/>
    <w:rsid w:val="001E0A5B"/>
    <w:rsid w:val="001E2403"/>
    <w:rsid w:val="001F66E1"/>
    <w:rsid w:val="0021768E"/>
    <w:rsid w:val="002248A0"/>
    <w:rsid w:val="002518E7"/>
    <w:rsid w:val="0025287E"/>
    <w:rsid w:val="00263DEE"/>
    <w:rsid w:val="0027159A"/>
    <w:rsid w:val="00271EF9"/>
    <w:rsid w:val="00272B60"/>
    <w:rsid w:val="0029782D"/>
    <w:rsid w:val="002B0E56"/>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4694E"/>
    <w:rsid w:val="00447FAD"/>
    <w:rsid w:val="00461B67"/>
    <w:rsid w:val="004747E5"/>
    <w:rsid w:val="00497CCF"/>
    <w:rsid w:val="004A23F0"/>
    <w:rsid w:val="004A597C"/>
    <w:rsid w:val="004A61BB"/>
    <w:rsid w:val="004D0EA9"/>
    <w:rsid w:val="005203E8"/>
    <w:rsid w:val="0053368E"/>
    <w:rsid w:val="00565E48"/>
    <w:rsid w:val="00566A00"/>
    <w:rsid w:val="005704F6"/>
    <w:rsid w:val="00583CF4"/>
    <w:rsid w:val="005A6E21"/>
    <w:rsid w:val="005D65F3"/>
    <w:rsid w:val="005E0FEC"/>
    <w:rsid w:val="005E78D8"/>
    <w:rsid w:val="00603461"/>
    <w:rsid w:val="00613912"/>
    <w:rsid w:val="006462D7"/>
    <w:rsid w:val="006644F0"/>
    <w:rsid w:val="006949BD"/>
    <w:rsid w:val="006B0C1F"/>
    <w:rsid w:val="006B116B"/>
    <w:rsid w:val="006C5A82"/>
    <w:rsid w:val="006E4A7C"/>
    <w:rsid w:val="00703493"/>
    <w:rsid w:val="00711A1F"/>
    <w:rsid w:val="00713B9B"/>
    <w:rsid w:val="00734AC9"/>
    <w:rsid w:val="0076592F"/>
    <w:rsid w:val="007762D2"/>
    <w:rsid w:val="007838DC"/>
    <w:rsid w:val="007C28A4"/>
    <w:rsid w:val="007D1B95"/>
    <w:rsid w:val="008112DC"/>
    <w:rsid w:val="00857886"/>
    <w:rsid w:val="00863413"/>
    <w:rsid w:val="008659C7"/>
    <w:rsid w:val="00865B11"/>
    <w:rsid w:val="0088087E"/>
    <w:rsid w:val="008822B5"/>
    <w:rsid w:val="008B7B59"/>
    <w:rsid w:val="008C1257"/>
    <w:rsid w:val="008C44DD"/>
    <w:rsid w:val="008D1454"/>
    <w:rsid w:val="008E39F9"/>
    <w:rsid w:val="0090641C"/>
    <w:rsid w:val="00987E99"/>
    <w:rsid w:val="00996CF0"/>
    <w:rsid w:val="00997189"/>
    <w:rsid w:val="009A2464"/>
    <w:rsid w:val="009C74DB"/>
    <w:rsid w:val="009E75DF"/>
    <w:rsid w:val="00A07DC1"/>
    <w:rsid w:val="00A150AF"/>
    <w:rsid w:val="00A571EB"/>
    <w:rsid w:val="00A824E4"/>
    <w:rsid w:val="00AA2410"/>
    <w:rsid w:val="00AA3212"/>
    <w:rsid w:val="00AD3141"/>
    <w:rsid w:val="00AD3F68"/>
    <w:rsid w:val="00AD5075"/>
    <w:rsid w:val="00AD6128"/>
    <w:rsid w:val="00B009DF"/>
    <w:rsid w:val="00B21376"/>
    <w:rsid w:val="00B25889"/>
    <w:rsid w:val="00B4683A"/>
    <w:rsid w:val="00B51DA3"/>
    <w:rsid w:val="00B63DD6"/>
    <w:rsid w:val="00BB3A7F"/>
    <w:rsid w:val="00BC77F0"/>
    <w:rsid w:val="00BE2FAF"/>
    <w:rsid w:val="00C30476"/>
    <w:rsid w:val="00C42D32"/>
    <w:rsid w:val="00C54DE4"/>
    <w:rsid w:val="00C63935"/>
    <w:rsid w:val="00C76AC4"/>
    <w:rsid w:val="00CA070E"/>
    <w:rsid w:val="00CB126D"/>
    <w:rsid w:val="00CC6367"/>
    <w:rsid w:val="00CC71AB"/>
    <w:rsid w:val="00CF0339"/>
    <w:rsid w:val="00D221DC"/>
    <w:rsid w:val="00D63590"/>
    <w:rsid w:val="00D761B8"/>
    <w:rsid w:val="00D83D95"/>
    <w:rsid w:val="00D90623"/>
    <w:rsid w:val="00DA798E"/>
    <w:rsid w:val="00DB1706"/>
    <w:rsid w:val="00DB2EE3"/>
    <w:rsid w:val="00DB5BA2"/>
    <w:rsid w:val="00DB61D8"/>
    <w:rsid w:val="00DC1608"/>
    <w:rsid w:val="00DC66A2"/>
    <w:rsid w:val="00DD5275"/>
    <w:rsid w:val="00DD60C9"/>
    <w:rsid w:val="00DF0FD8"/>
    <w:rsid w:val="00DF505C"/>
    <w:rsid w:val="00E42EA8"/>
    <w:rsid w:val="00E46952"/>
    <w:rsid w:val="00E80F6C"/>
    <w:rsid w:val="00E84E65"/>
    <w:rsid w:val="00E853C9"/>
    <w:rsid w:val="00EA4888"/>
    <w:rsid w:val="00EC136D"/>
    <w:rsid w:val="00ED0F95"/>
    <w:rsid w:val="00EF3F2E"/>
    <w:rsid w:val="00EF48CD"/>
    <w:rsid w:val="00F07225"/>
    <w:rsid w:val="00F35712"/>
    <w:rsid w:val="00F37D13"/>
    <w:rsid w:val="00F41A53"/>
    <w:rsid w:val="00F5022C"/>
    <w:rsid w:val="00F509BA"/>
    <w:rsid w:val="00F61169"/>
    <w:rsid w:val="00F616A3"/>
    <w:rsid w:val="00F73E98"/>
    <w:rsid w:val="00F80E12"/>
    <w:rsid w:val="00F821A5"/>
    <w:rsid w:val="00F873C8"/>
    <w:rsid w:val="00F94DA0"/>
    <w:rsid w:val="00F94EF4"/>
    <w:rsid w:val="00FB1279"/>
    <w:rsid w:val="00FC1360"/>
    <w:rsid w:val="00FE4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customStyle="1"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07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4269-A8B4-428F-859C-A6F95D1A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1664</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Sintija.Zekunde</cp:lastModifiedBy>
  <cp:revision>2</cp:revision>
  <cp:lastPrinted>2022-12-19T14:58:00Z</cp:lastPrinted>
  <dcterms:created xsi:type="dcterms:W3CDTF">2023-05-26T05:44:00Z</dcterms:created>
  <dcterms:modified xsi:type="dcterms:W3CDTF">2023-05-26T05:44:00Z</dcterms:modified>
</cp:coreProperties>
</file>